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56F" w:rsidRPr="00261DD1" w:rsidRDefault="00DA579E" w:rsidP="0027456F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032BC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proofErr w:type="gramStart"/>
      <w:r w:rsidR="0027456F" w:rsidRPr="00250862">
        <w:rPr>
          <w:b/>
          <w:bCs/>
          <w:sz w:val="28"/>
          <w:szCs w:val="28"/>
        </w:rPr>
        <w:t>Р</w:t>
      </w:r>
      <w:proofErr w:type="gramEnd"/>
      <w:r w:rsidR="0027456F" w:rsidRPr="00250862">
        <w:rPr>
          <w:b/>
          <w:bCs/>
          <w:sz w:val="28"/>
          <w:szCs w:val="28"/>
        </w:rPr>
        <w:t>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A03160" w:rsidRDefault="003A69C1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19</w:t>
      </w:r>
      <w:r w:rsidR="00A03160">
        <w:rPr>
          <w:rStyle w:val="a3"/>
          <w:b w:val="0"/>
          <w:bCs/>
          <w:sz w:val="28"/>
          <w:szCs w:val="28"/>
          <w:lang w:val="uk-UA"/>
        </w:rPr>
        <w:t xml:space="preserve">  серпня</w:t>
      </w:r>
      <w:r w:rsidR="00A40C86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A03160">
        <w:rPr>
          <w:rStyle w:val="a3"/>
          <w:b w:val="0"/>
          <w:bCs/>
          <w:sz w:val="28"/>
          <w:szCs w:val="28"/>
          <w:lang w:val="uk-UA"/>
        </w:rPr>
        <w:t>5</w:t>
      </w:r>
      <w:r w:rsidR="00D8766A" w:rsidRPr="003B6542">
        <w:rPr>
          <w:rStyle w:val="a3"/>
          <w:b w:val="0"/>
          <w:bCs/>
          <w:sz w:val="28"/>
          <w:szCs w:val="28"/>
        </w:rPr>
        <w:t xml:space="preserve"> 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C6BEF" w:rsidRPr="002C6BEF">
        <w:rPr>
          <w:rStyle w:val="a3"/>
          <w:b w:val="0"/>
          <w:bCs/>
          <w:sz w:val="28"/>
          <w:szCs w:val="28"/>
        </w:rPr>
        <w:tab/>
      </w:r>
      <w:r w:rsidR="00812B0E">
        <w:rPr>
          <w:rStyle w:val="a3"/>
          <w:b w:val="0"/>
          <w:bCs/>
          <w:sz w:val="28"/>
          <w:szCs w:val="28"/>
        </w:rPr>
        <w:tab/>
      </w:r>
      <w:r w:rsidR="00812B0E">
        <w:rPr>
          <w:rStyle w:val="a3"/>
          <w:b w:val="0"/>
          <w:bCs/>
          <w:sz w:val="28"/>
          <w:szCs w:val="28"/>
          <w:lang w:val="uk-UA"/>
        </w:rPr>
        <w:t xml:space="preserve">                   </w:t>
      </w:r>
      <w:r w:rsidR="003A7E1B">
        <w:rPr>
          <w:rStyle w:val="a3"/>
          <w:b w:val="0"/>
          <w:bCs/>
          <w:sz w:val="28"/>
          <w:szCs w:val="28"/>
        </w:rPr>
        <w:t xml:space="preserve">   </w:t>
      </w:r>
      <w:r w:rsidR="00E75B7C" w:rsidRPr="00A03160">
        <w:rPr>
          <w:rStyle w:val="a3"/>
          <w:b w:val="0"/>
          <w:bCs/>
          <w:sz w:val="28"/>
          <w:szCs w:val="28"/>
        </w:rPr>
        <w:t xml:space="preserve">             </w:t>
      </w:r>
      <w:r w:rsidR="002C6BEF">
        <w:rPr>
          <w:rStyle w:val="a3"/>
          <w:b w:val="0"/>
          <w:bCs/>
          <w:sz w:val="28"/>
          <w:szCs w:val="28"/>
        </w:rPr>
        <w:t>№</w:t>
      </w:r>
      <w:r w:rsidR="00877EB5" w:rsidRPr="009437C5">
        <w:rPr>
          <w:rStyle w:val="a3"/>
          <w:b w:val="0"/>
          <w:bCs/>
          <w:sz w:val="28"/>
          <w:szCs w:val="28"/>
        </w:rPr>
        <w:t>326</w:t>
      </w:r>
      <w:bookmarkStart w:id="0" w:name="_GoBack"/>
      <w:bookmarkEnd w:id="0"/>
      <w:r w:rsidR="00FF541C" w:rsidRPr="00FF541C">
        <w:rPr>
          <w:rStyle w:val="a3"/>
          <w:b w:val="0"/>
          <w:bCs/>
          <w:sz w:val="28"/>
          <w:szCs w:val="28"/>
        </w:rPr>
        <w:t xml:space="preserve"> </w:t>
      </w:r>
    </w:p>
    <w:p w:rsidR="00227273" w:rsidRDefault="0022727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C6BEF" w:rsidRDefault="002C6BEF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57FC6" w:rsidRPr="00124C46" w:rsidRDefault="00257FC6" w:rsidP="00630530">
      <w:pPr>
        <w:tabs>
          <w:tab w:val="left" w:pos="4253"/>
          <w:tab w:val="left" w:pos="4800"/>
        </w:tabs>
        <w:ind w:right="5385"/>
        <w:jc w:val="both"/>
        <w:outlineLvl w:val="0"/>
        <w:rPr>
          <w:sz w:val="28"/>
          <w:szCs w:val="28"/>
          <w:lang w:val="uk-UA"/>
        </w:rPr>
      </w:pPr>
      <w:r w:rsidRPr="00124C46">
        <w:rPr>
          <w:sz w:val="28"/>
          <w:szCs w:val="28"/>
          <w:lang w:val="uk-UA"/>
        </w:rPr>
        <w:t xml:space="preserve">Про </w:t>
      </w:r>
      <w:r w:rsidR="00A03160">
        <w:rPr>
          <w:sz w:val="28"/>
          <w:szCs w:val="28"/>
          <w:lang w:val="uk-UA"/>
        </w:rPr>
        <w:t xml:space="preserve">затвердження </w:t>
      </w:r>
      <w:proofErr w:type="spellStart"/>
      <w:r w:rsidR="00D84FD9">
        <w:rPr>
          <w:sz w:val="28"/>
          <w:szCs w:val="28"/>
          <w:lang w:val="uk-UA"/>
        </w:rPr>
        <w:t>проєктно-</w:t>
      </w:r>
      <w:proofErr w:type="spellEnd"/>
      <w:r w:rsidR="00D84FD9">
        <w:rPr>
          <w:sz w:val="28"/>
          <w:szCs w:val="28"/>
          <w:lang w:val="uk-UA"/>
        </w:rPr>
        <w:t xml:space="preserve"> кошторисної </w:t>
      </w:r>
      <w:r w:rsidR="00A03160">
        <w:rPr>
          <w:sz w:val="28"/>
          <w:szCs w:val="28"/>
          <w:lang w:val="uk-UA"/>
        </w:rPr>
        <w:t>д</w:t>
      </w:r>
      <w:r w:rsidR="009E56D6">
        <w:rPr>
          <w:sz w:val="28"/>
          <w:szCs w:val="28"/>
          <w:lang w:val="uk-UA"/>
        </w:rPr>
        <w:t>окументації</w:t>
      </w:r>
      <w:r w:rsidR="00A03160">
        <w:rPr>
          <w:sz w:val="28"/>
          <w:szCs w:val="28"/>
          <w:lang w:val="uk-UA"/>
        </w:rPr>
        <w:t xml:space="preserve"> «</w:t>
      </w:r>
      <w:r w:rsidR="001829AC">
        <w:rPr>
          <w:sz w:val="28"/>
          <w:szCs w:val="28"/>
          <w:lang w:val="uk-UA"/>
        </w:rPr>
        <w:t xml:space="preserve">Капітальний ремонт підвальних приміщень, які плануються до використання для укриття населення (найпростіше укриття) по вул. Шевченка, 10А в с. Вишняки </w:t>
      </w:r>
      <w:r w:rsidR="00F91D8A">
        <w:rPr>
          <w:sz w:val="28"/>
          <w:szCs w:val="28"/>
          <w:lang w:val="uk-UA"/>
        </w:rPr>
        <w:t>Лубенського району Полтавської області»</w:t>
      </w:r>
      <w:r w:rsidR="00266980">
        <w:rPr>
          <w:sz w:val="28"/>
          <w:szCs w:val="28"/>
          <w:lang w:val="uk-UA"/>
        </w:rPr>
        <w:t xml:space="preserve"> </w:t>
      </w:r>
    </w:p>
    <w:p w:rsidR="00257FC6" w:rsidRPr="00124C46" w:rsidRDefault="00257FC6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227273" w:rsidRPr="00124C46" w:rsidRDefault="00227273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F91D8A" w:rsidRDefault="00510405" w:rsidP="001829AC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        </w:t>
      </w:r>
      <w:r w:rsidR="00006ABE" w:rsidRPr="00006ABE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Керуючись підпунктом 1 пункту «а» ч. 1 ст. 31, ст. 40, ст. 59 Закону України  «Про місцеве самоврядування в Україні», </w:t>
      </w:r>
      <w:r w:rsidR="007B49F7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пунктом</w:t>
      </w:r>
      <w:r w:rsidR="00006ABE" w:rsidRPr="00006ABE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4 постанови Кабінету Міністрів України від 11.05.2011 №560 «Про затвердження Порядку затвердження проектів будівництва і проведення їх експертизи та визнання такими, що втратили чинність, деяких постанов Кабінету Міністрів України»</w:t>
      </w:r>
      <w:r w:rsidR="007B49F7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та</w:t>
      </w:r>
      <w:r w:rsidR="00F91D8A" w:rsidRPr="00F91D8A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на підставі експертного звіту</w:t>
      </w:r>
      <w:r w:rsidR="00C629B1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1829AC" w:rsidRPr="001829AC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ТОВАРИСТВО З ОБМЕЖЕНОЮ ВІДПОВІДАЛЬНІСТЮ</w:t>
      </w:r>
      <w:r w:rsidR="007F32E2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1829AC" w:rsidRPr="001829AC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«НАУКО</w:t>
      </w:r>
      <w:r w:rsidR="001829AC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ВО-ЕКСПЕРТНИЙ ЦЕНТР БУДІВЕЛЬНИХ </w:t>
      </w:r>
      <w:r w:rsidR="00215FB6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ТЕХНОЛОГІЙ "ЕКСПЕРТИЗА ЗО</w:t>
      </w:r>
      <w:r w:rsidR="00215FB6" w:rsidRPr="00215FB6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"</w:t>
      </w:r>
      <w:r w:rsidR="001829AC" w:rsidRPr="001829AC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»</w:t>
      </w:r>
      <w:r w:rsidR="00215FB6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від 17</w:t>
      </w: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липня 2025</w:t>
      </w:r>
      <w:r w:rsidR="00F91D8A" w:rsidRPr="00F91D8A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року щодо розгляду</w:t>
      </w:r>
      <w:r w:rsidR="00C629B1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F91D8A" w:rsidRPr="00F91D8A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кошторисної частини проектної документації </w:t>
      </w:r>
      <w:r w:rsidR="007F46DA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за робочим проектом</w:t>
      </w:r>
      <w:r w:rsidR="00A17C6F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:</w:t>
      </w:r>
      <w:r w:rsidR="00F91D8A" w:rsidRPr="00F91D8A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1829AC" w:rsidRPr="001829AC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«Капітальний ремонт підвальних приміщень, які плануються до використання для укриття населення (найпростіше укриття) по вул. Шевченка, 10А в с. Вишняки Лубенського району Полтавської області»</w:t>
      </w:r>
      <w:r w:rsidR="000360D0" w:rsidRPr="000360D0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(додається)</w:t>
      </w:r>
      <w:r w:rsidR="00C629B1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,</w:t>
      </w:r>
      <w:r w:rsidR="001829AC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виконавчий комітет</w:t>
      </w:r>
      <w:r w:rsidR="00F91D8A" w:rsidRPr="00F91D8A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міської ради</w:t>
      </w:r>
    </w:p>
    <w:p w:rsidR="00C629B1" w:rsidRPr="00F91D8A" w:rsidRDefault="00C629B1" w:rsidP="00C629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</w:pPr>
    </w:p>
    <w:p w:rsidR="00F91D8A" w:rsidRPr="00F91D8A" w:rsidRDefault="00F91D8A" w:rsidP="00C629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</w:pPr>
      <w:r w:rsidRPr="00F91D8A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ВИРІШИВ:</w:t>
      </w:r>
    </w:p>
    <w:p w:rsidR="00C629B1" w:rsidRDefault="00C629B1" w:rsidP="00C629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</w:pPr>
    </w:p>
    <w:p w:rsidR="00E030C0" w:rsidRDefault="003A69C1" w:rsidP="003A69C1">
      <w:pPr>
        <w:shd w:val="clear" w:color="auto" w:fill="FFFFFF"/>
        <w:tabs>
          <w:tab w:val="left" w:pos="709"/>
        </w:tabs>
        <w:jc w:val="both"/>
        <w:textAlignment w:val="baseline"/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       </w:t>
      </w:r>
      <w:r w:rsidR="00C9238E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1. Затвердити </w:t>
      </w:r>
      <w:proofErr w:type="spellStart"/>
      <w:r w:rsidR="000C28FC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проєктно</w:t>
      </w:r>
      <w:proofErr w:type="spellEnd"/>
      <w:r w:rsidR="000C28FC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- кошторисну</w:t>
      </w:r>
      <w:r w:rsidR="00D84FD9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0C28FC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документацію</w:t>
      </w:r>
      <w:r w:rsidR="003B554B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C629B1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9929E4" w:rsidRPr="009929E4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«Капітальний ремонт підвальних приміщень, які плануються до використання для укриття населення (найпростіше укриття) по вул. Шевченка, 10А в с. Вишняки Лубенського району Полтавської області»</w:t>
      </w:r>
      <w:r w:rsidR="00A17C6F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, з</w:t>
      </w:r>
      <w:r w:rsidR="00E030C0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а наступними показниками:</w:t>
      </w:r>
      <w:r w:rsidR="00F91D8A" w:rsidRPr="00F91D8A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C64155" w:rsidRDefault="00E030C0" w:rsidP="00C629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        </w:t>
      </w:r>
      <w:r w:rsidR="00F91D8A" w:rsidRPr="00F91D8A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Загальна кошторисна вартість будівництва в</w:t>
      </w:r>
      <w:r w:rsidR="00C629B1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F91D8A" w:rsidRPr="00F91D8A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поточних цінах</w:t>
      </w:r>
      <w:r w:rsidR="00510405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станом на </w:t>
      </w:r>
      <w:r w:rsidR="00215FB6" w:rsidRPr="00215FB6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07 липня 2025 року</w:t>
      </w:r>
      <w:r w:rsidR="00F91D8A" w:rsidRPr="00F91D8A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складає </w:t>
      </w:r>
      <w:r w:rsidR="00215FB6" w:rsidRPr="00215FB6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1496.888 тис. </w:t>
      </w:r>
      <w:r w:rsidR="00215FB6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грн.</w:t>
      </w:r>
      <w:r w:rsidR="00F91D8A" w:rsidRPr="00F91D8A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, у тому числі: будівельні роботи</w:t>
      </w:r>
      <w:r w:rsidR="00E43CA0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-</w:t>
      </w:r>
      <w:r w:rsidR="00C629B1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215FB6" w:rsidRPr="00215FB6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1010.837 тис. </w:t>
      </w:r>
      <w:r w:rsidR="00215FB6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грн.</w:t>
      </w:r>
      <w:r w:rsidR="00F91D8A" w:rsidRPr="00F91D8A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, </w:t>
      </w:r>
      <w:r w:rsidR="00510405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устаткування</w:t>
      </w:r>
      <w:r w:rsidR="00215FB6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, меблі, інвентар</w:t>
      </w:r>
      <w:r w:rsidR="00510405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- </w:t>
      </w:r>
      <w:r w:rsidR="00215FB6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42.388 </w:t>
      </w:r>
      <w:r w:rsidR="00F91D8A" w:rsidRPr="00F91D8A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тис.</w:t>
      </w:r>
      <w:r w:rsidR="00215FB6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F91D8A" w:rsidRPr="00F91D8A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грн</w:t>
      </w:r>
      <w:r w:rsidR="00215FB6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.</w:t>
      </w:r>
      <w:r w:rsidR="00F91D8A" w:rsidRPr="00F91D8A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, інші витрати - </w:t>
      </w:r>
      <w:r w:rsidR="00215FB6" w:rsidRPr="00215FB6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443.663 тис. грн</w:t>
      </w:r>
      <w:r w:rsidR="00F91D8A" w:rsidRPr="00F91D8A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.</w:t>
      </w:r>
      <w:r w:rsidR="000A0792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.</w:t>
      </w:r>
      <w:r w:rsidR="00C64155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F91D8A" w:rsidRDefault="00C64155" w:rsidP="00C629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lastRenderedPageBreak/>
        <w:t xml:space="preserve">         </w:t>
      </w:r>
      <w:r w:rsidRPr="00C64155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Під час проведення експертизи технічна та технологічна частини проектної документації не розглядалися.</w:t>
      </w:r>
    </w:p>
    <w:p w:rsidR="00C64155" w:rsidRPr="00F91D8A" w:rsidRDefault="00C64155" w:rsidP="00C629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       </w:t>
      </w:r>
    </w:p>
    <w:p w:rsidR="002C6BEF" w:rsidRPr="002C6BEF" w:rsidRDefault="003A69C1" w:rsidP="003A69C1">
      <w:pPr>
        <w:shd w:val="clear" w:color="auto" w:fill="FFFFFF"/>
        <w:tabs>
          <w:tab w:val="left" w:pos="709"/>
        </w:tabs>
        <w:jc w:val="both"/>
        <w:textAlignment w:val="baseline"/>
        <w:rPr>
          <w:rFonts w:eastAsia="Times New Roman"/>
          <w:color w:val="000000"/>
          <w:sz w:val="12"/>
          <w:szCs w:val="12"/>
          <w:lang w:val="uk-UA"/>
        </w:rPr>
      </w:pP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       </w:t>
      </w:r>
      <w:r w:rsidR="00F91D8A" w:rsidRPr="00F91D8A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2. Контроль за виконанням </w:t>
      </w:r>
      <w:r w:rsidR="00006ABE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цього </w:t>
      </w:r>
      <w:r w:rsidR="00F91D8A" w:rsidRPr="00F91D8A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рішення </w:t>
      </w:r>
      <w:r w:rsidR="00C629B1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залишаю за собою</w:t>
      </w:r>
      <w:r w:rsidR="00F91D8A" w:rsidRPr="00F91D8A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.</w:t>
      </w:r>
    </w:p>
    <w:p w:rsidR="002C6BEF" w:rsidRDefault="002C6BEF" w:rsidP="00A177B4">
      <w:pPr>
        <w:shd w:val="clear" w:color="auto" w:fill="FFFFFF"/>
        <w:ind w:firstLine="708"/>
        <w:jc w:val="both"/>
        <w:textAlignment w:val="baseline"/>
        <w:rPr>
          <w:rFonts w:eastAsia="Times New Roman"/>
          <w:color w:val="000000"/>
          <w:sz w:val="28"/>
          <w:szCs w:val="28"/>
          <w:lang w:val="uk-UA"/>
        </w:rPr>
      </w:pPr>
    </w:p>
    <w:p w:rsidR="00C83D19" w:rsidRDefault="00C83D19" w:rsidP="002C6BEF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val="uk-UA"/>
        </w:rPr>
      </w:pPr>
    </w:p>
    <w:p w:rsidR="002C6BEF" w:rsidRPr="002C6BEF" w:rsidRDefault="002C6BEF" w:rsidP="002C6BEF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val="uk-UA"/>
        </w:rPr>
      </w:pPr>
    </w:p>
    <w:p w:rsidR="00877EB5" w:rsidRPr="00877EB5" w:rsidRDefault="00877EB5" w:rsidP="00877EB5">
      <w:pPr>
        <w:contextualSpacing/>
        <w:jc w:val="both"/>
        <w:rPr>
          <w:sz w:val="28"/>
          <w:szCs w:val="28"/>
          <w:lang w:val="uk-UA"/>
        </w:rPr>
      </w:pPr>
      <w:r w:rsidRPr="00877EB5">
        <w:rPr>
          <w:sz w:val="28"/>
          <w:szCs w:val="28"/>
          <w:lang w:val="uk-UA"/>
        </w:rPr>
        <w:t xml:space="preserve">Заступник міського голови з питань  </w:t>
      </w:r>
    </w:p>
    <w:p w:rsidR="006B3974" w:rsidRPr="00C83D19" w:rsidRDefault="00877EB5" w:rsidP="00877EB5">
      <w:pPr>
        <w:contextualSpacing/>
        <w:jc w:val="both"/>
        <w:rPr>
          <w:sz w:val="28"/>
          <w:szCs w:val="28"/>
          <w:lang w:val="uk-UA"/>
        </w:rPr>
      </w:pPr>
      <w:r w:rsidRPr="00877EB5">
        <w:rPr>
          <w:sz w:val="28"/>
          <w:szCs w:val="28"/>
          <w:lang w:val="uk-UA"/>
        </w:rPr>
        <w:t>Діяльності виконавчих органів                                          Валентин МІСНІЧЕНКО</w:t>
      </w:r>
    </w:p>
    <w:sectPr w:rsidR="006B3974" w:rsidRPr="00C83D19" w:rsidSect="003A7E1B">
      <w:headerReference w:type="default" r:id="rId9"/>
      <w:type w:val="continuous"/>
      <w:pgSz w:w="11906" w:h="16838"/>
      <w:pgMar w:top="253" w:right="567" w:bottom="1134" w:left="1701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385E" w:rsidRDefault="009A385E" w:rsidP="00D36543">
      <w:r>
        <w:separator/>
      </w:r>
    </w:p>
  </w:endnote>
  <w:endnote w:type="continuationSeparator" w:id="0">
    <w:p w:rsidR="009A385E" w:rsidRDefault="009A385E" w:rsidP="00D36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385E" w:rsidRDefault="009A385E" w:rsidP="00D36543">
      <w:r>
        <w:separator/>
      </w:r>
    </w:p>
  </w:footnote>
  <w:footnote w:type="continuationSeparator" w:id="0">
    <w:p w:rsidR="009A385E" w:rsidRDefault="009A385E" w:rsidP="00D365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543" w:rsidRDefault="00D36543" w:rsidP="009929E4">
    <w:pPr>
      <w:pStyle w:val="a6"/>
    </w:pPr>
  </w:p>
  <w:p w:rsidR="00D36543" w:rsidRDefault="00D3654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56F"/>
    <w:rsid w:val="000031AB"/>
    <w:rsid w:val="00006ABE"/>
    <w:rsid w:val="00007F4E"/>
    <w:rsid w:val="00012B91"/>
    <w:rsid w:val="000132D3"/>
    <w:rsid w:val="00014EDC"/>
    <w:rsid w:val="0001641C"/>
    <w:rsid w:val="00017DC3"/>
    <w:rsid w:val="00017FAD"/>
    <w:rsid w:val="00025115"/>
    <w:rsid w:val="0002542E"/>
    <w:rsid w:val="00026385"/>
    <w:rsid w:val="00030617"/>
    <w:rsid w:val="0003164B"/>
    <w:rsid w:val="00032129"/>
    <w:rsid w:val="00032BCF"/>
    <w:rsid w:val="00033BAA"/>
    <w:rsid w:val="0003418A"/>
    <w:rsid w:val="00034A15"/>
    <w:rsid w:val="000354A0"/>
    <w:rsid w:val="00035A71"/>
    <w:rsid w:val="00035FDE"/>
    <w:rsid w:val="000360D0"/>
    <w:rsid w:val="00040F18"/>
    <w:rsid w:val="000637DC"/>
    <w:rsid w:val="000657E8"/>
    <w:rsid w:val="00071C14"/>
    <w:rsid w:val="000750A7"/>
    <w:rsid w:val="0007574C"/>
    <w:rsid w:val="00075CDA"/>
    <w:rsid w:val="00080ABD"/>
    <w:rsid w:val="000814EA"/>
    <w:rsid w:val="000853D7"/>
    <w:rsid w:val="000866AB"/>
    <w:rsid w:val="00086B86"/>
    <w:rsid w:val="00086C19"/>
    <w:rsid w:val="00086C52"/>
    <w:rsid w:val="00090085"/>
    <w:rsid w:val="0009200C"/>
    <w:rsid w:val="000A0792"/>
    <w:rsid w:val="000A1D7A"/>
    <w:rsid w:val="000B0EBB"/>
    <w:rsid w:val="000B4293"/>
    <w:rsid w:val="000C0485"/>
    <w:rsid w:val="000C1111"/>
    <w:rsid w:val="000C28FC"/>
    <w:rsid w:val="000C35EB"/>
    <w:rsid w:val="000C5979"/>
    <w:rsid w:val="000D338B"/>
    <w:rsid w:val="000D481A"/>
    <w:rsid w:val="000D4E9B"/>
    <w:rsid w:val="000E0BA5"/>
    <w:rsid w:val="000E16A0"/>
    <w:rsid w:val="000E1749"/>
    <w:rsid w:val="000F4A10"/>
    <w:rsid w:val="000F5045"/>
    <w:rsid w:val="000F5155"/>
    <w:rsid w:val="00104B3C"/>
    <w:rsid w:val="00110777"/>
    <w:rsid w:val="00117B2E"/>
    <w:rsid w:val="00121147"/>
    <w:rsid w:val="00124C46"/>
    <w:rsid w:val="001317CC"/>
    <w:rsid w:val="00140F29"/>
    <w:rsid w:val="00147613"/>
    <w:rsid w:val="00152963"/>
    <w:rsid w:val="00154350"/>
    <w:rsid w:val="001544B2"/>
    <w:rsid w:val="00157445"/>
    <w:rsid w:val="001642A8"/>
    <w:rsid w:val="00167861"/>
    <w:rsid w:val="00174176"/>
    <w:rsid w:val="00177D9C"/>
    <w:rsid w:val="0018177C"/>
    <w:rsid w:val="001821B7"/>
    <w:rsid w:val="001829AC"/>
    <w:rsid w:val="00184463"/>
    <w:rsid w:val="001900B9"/>
    <w:rsid w:val="00190728"/>
    <w:rsid w:val="00191F24"/>
    <w:rsid w:val="00192AD7"/>
    <w:rsid w:val="00196211"/>
    <w:rsid w:val="001A5408"/>
    <w:rsid w:val="001A5BDA"/>
    <w:rsid w:val="001A77B5"/>
    <w:rsid w:val="001B2E3E"/>
    <w:rsid w:val="001B6644"/>
    <w:rsid w:val="001B77FD"/>
    <w:rsid w:val="001C3004"/>
    <w:rsid w:val="001C43B8"/>
    <w:rsid w:val="001C6108"/>
    <w:rsid w:val="001C67D6"/>
    <w:rsid w:val="001C6F3C"/>
    <w:rsid w:val="001D10CA"/>
    <w:rsid w:val="001D2DC7"/>
    <w:rsid w:val="001D4BB6"/>
    <w:rsid w:val="001D5BB3"/>
    <w:rsid w:val="001D7349"/>
    <w:rsid w:val="001D7D67"/>
    <w:rsid w:val="001E4635"/>
    <w:rsid w:val="001F13AA"/>
    <w:rsid w:val="001F2D3C"/>
    <w:rsid w:val="001F3962"/>
    <w:rsid w:val="00204388"/>
    <w:rsid w:val="002056FC"/>
    <w:rsid w:val="00206A91"/>
    <w:rsid w:val="00207277"/>
    <w:rsid w:val="002146C8"/>
    <w:rsid w:val="00215FB6"/>
    <w:rsid w:val="00216201"/>
    <w:rsid w:val="002203BD"/>
    <w:rsid w:val="00220870"/>
    <w:rsid w:val="00224796"/>
    <w:rsid w:val="00225FAC"/>
    <w:rsid w:val="00227273"/>
    <w:rsid w:val="00230BF6"/>
    <w:rsid w:val="0023306C"/>
    <w:rsid w:val="00247B4F"/>
    <w:rsid w:val="00250D30"/>
    <w:rsid w:val="00250D7C"/>
    <w:rsid w:val="00252F55"/>
    <w:rsid w:val="00257FC6"/>
    <w:rsid w:val="00261E62"/>
    <w:rsid w:val="00264800"/>
    <w:rsid w:val="00266980"/>
    <w:rsid w:val="002674D1"/>
    <w:rsid w:val="00274538"/>
    <w:rsid w:val="0027456F"/>
    <w:rsid w:val="00281287"/>
    <w:rsid w:val="00283D83"/>
    <w:rsid w:val="00293612"/>
    <w:rsid w:val="002A246B"/>
    <w:rsid w:val="002A4FB8"/>
    <w:rsid w:val="002A7761"/>
    <w:rsid w:val="002B2E8C"/>
    <w:rsid w:val="002B347A"/>
    <w:rsid w:val="002B5720"/>
    <w:rsid w:val="002B7D44"/>
    <w:rsid w:val="002C035B"/>
    <w:rsid w:val="002C0805"/>
    <w:rsid w:val="002C6BEF"/>
    <w:rsid w:val="002D0CE4"/>
    <w:rsid w:val="002D20C3"/>
    <w:rsid w:val="002D2BE6"/>
    <w:rsid w:val="002D3D1F"/>
    <w:rsid w:val="002E1844"/>
    <w:rsid w:val="002E2FCB"/>
    <w:rsid w:val="002E4566"/>
    <w:rsid w:val="002E535A"/>
    <w:rsid w:val="002E66C1"/>
    <w:rsid w:val="002E73AB"/>
    <w:rsid w:val="002E750E"/>
    <w:rsid w:val="002F1CD2"/>
    <w:rsid w:val="002F26A0"/>
    <w:rsid w:val="002F3BE7"/>
    <w:rsid w:val="003000E0"/>
    <w:rsid w:val="003027D9"/>
    <w:rsid w:val="003054D6"/>
    <w:rsid w:val="003109B4"/>
    <w:rsid w:val="00315CDD"/>
    <w:rsid w:val="003162CB"/>
    <w:rsid w:val="0032390D"/>
    <w:rsid w:val="003241D8"/>
    <w:rsid w:val="00326D20"/>
    <w:rsid w:val="00331CE8"/>
    <w:rsid w:val="003327D2"/>
    <w:rsid w:val="00332D7B"/>
    <w:rsid w:val="00333760"/>
    <w:rsid w:val="00342816"/>
    <w:rsid w:val="003459C4"/>
    <w:rsid w:val="00346D82"/>
    <w:rsid w:val="00347EB7"/>
    <w:rsid w:val="00360F9B"/>
    <w:rsid w:val="00361939"/>
    <w:rsid w:val="00362B82"/>
    <w:rsid w:val="0037185D"/>
    <w:rsid w:val="00375A85"/>
    <w:rsid w:val="003779EE"/>
    <w:rsid w:val="00381D52"/>
    <w:rsid w:val="00381E08"/>
    <w:rsid w:val="0038226C"/>
    <w:rsid w:val="00391784"/>
    <w:rsid w:val="003934A3"/>
    <w:rsid w:val="003961EE"/>
    <w:rsid w:val="003974E7"/>
    <w:rsid w:val="003A69C1"/>
    <w:rsid w:val="003A6DF4"/>
    <w:rsid w:val="003A7E1B"/>
    <w:rsid w:val="003B1EF6"/>
    <w:rsid w:val="003B554B"/>
    <w:rsid w:val="003B6542"/>
    <w:rsid w:val="003B7770"/>
    <w:rsid w:val="003C2BD6"/>
    <w:rsid w:val="003C52CC"/>
    <w:rsid w:val="003D3EE3"/>
    <w:rsid w:val="003D5C95"/>
    <w:rsid w:val="003D5F12"/>
    <w:rsid w:val="003D6ABA"/>
    <w:rsid w:val="003E4103"/>
    <w:rsid w:val="003F33BC"/>
    <w:rsid w:val="003F3DA0"/>
    <w:rsid w:val="003F52B6"/>
    <w:rsid w:val="003F559B"/>
    <w:rsid w:val="003F7DA8"/>
    <w:rsid w:val="00416DFD"/>
    <w:rsid w:val="00417069"/>
    <w:rsid w:val="00425ED4"/>
    <w:rsid w:val="00425FB5"/>
    <w:rsid w:val="00427EA7"/>
    <w:rsid w:val="00430D72"/>
    <w:rsid w:val="004337D8"/>
    <w:rsid w:val="00434948"/>
    <w:rsid w:val="00437B6C"/>
    <w:rsid w:val="00437B7B"/>
    <w:rsid w:val="004441EE"/>
    <w:rsid w:val="0045434F"/>
    <w:rsid w:val="004634E6"/>
    <w:rsid w:val="00466895"/>
    <w:rsid w:val="004838CC"/>
    <w:rsid w:val="00483910"/>
    <w:rsid w:val="0048570B"/>
    <w:rsid w:val="004865AE"/>
    <w:rsid w:val="00486F55"/>
    <w:rsid w:val="00496004"/>
    <w:rsid w:val="004A3414"/>
    <w:rsid w:val="004A72BD"/>
    <w:rsid w:val="004B022E"/>
    <w:rsid w:val="004B4817"/>
    <w:rsid w:val="004B54F6"/>
    <w:rsid w:val="004C531E"/>
    <w:rsid w:val="004D38B1"/>
    <w:rsid w:val="004D41C4"/>
    <w:rsid w:val="004D634D"/>
    <w:rsid w:val="004D71CB"/>
    <w:rsid w:val="004D7D80"/>
    <w:rsid w:val="004E0E59"/>
    <w:rsid w:val="004E1BF7"/>
    <w:rsid w:val="004E300A"/>
    <w:rsid w:val="004E392C"/>
    <w:rsid w:val="004E4A69"/>
    <w:rsid w:val="004F5975"/>
    <w:rsid w:val="00504594"/>
    <w:rsid w:val="00506AEB"/>
    <w:rsid w:val="00507AC2"/>
    <w:rsid w:val="00510405"/>
    <w:rsid w:val="00510D90"/>
    <w:rsid w:val="00512253"/>
    <w:rsid w:val="00512E9E"/>
    <w:rsid w:val="00513138"/>
    <w:rsid w:val="00517A40"/>
    <w:rsid w:val="005212E6"/>
    <w:rsid w:val="00522654"/>
    <w:rsid w:val="00531FD2"/>
    <w:rsid w:val="00532335"/>
    <w:rsid w:val="005371BB"/>
    <w:rsid w:val="0054491E"/>
    <w:rsid w:val="00544DC8"/>
    <w:rsid w:val="00552C17"/>
    <w:rsid w:val="00552F3E"/>
    <w:rsid w:val="00554FFB"/>
    <w:rsid w:val="005559C9"/>
    <w:rsid w:val="00557426"/>
    <w:rsid w:val="00566293"/>
    <w:rsid w:val="00570257"/>
    <w:rsid w:val="00575292"/>
    <w:rsid w:val="00576088"/>
    <w:rsid w:val="00576576"/>
    <w:rsid w:val="005776EF"/>
    <w:rsid w:val="00584AE9"/>
    <w:rsid w:val="00585464"/>
    <w:rsid w:val="00585D0B"/>
    <w:rsid w:val="005874D9"/>
    <w:rsid w:val="00591B57"/>
    <w:rsid w:val="00595F1F"/>
    <w:rsid w:val="00596799"/>
    <w:rsid w:val="00597DEA"/>
    <w:rsid w:val="005A308C"/>
    <w:rsid w:val="005A4AA2"/>
    <w:rsid w:val="005A5B17"/>
    <w:rsid w:val="005A7196"/>
    <w:rsid w:val="005B2B4F"/>
    <w:rsid w:val="005B7BF7"/>
    <w:rsid w:val="005C100E"/>
    <w:rsid w:val="005C1E9E"/>
    <w:rsid w:val="005C44DF"/>
    <w:rsid w:val="005D39F7"/>
    <w:rsid w:val="005D7A09"/>
    <w:rsid w:val="005E012A"/>
    <w:rsid w:val="005E026D"/>
    <w:rsid w:val="005E1660"/>
    <w:rsid w:val="005E3090"/>
    <w:rsid w:val="005E4FB9"/>
    <w:rsid w:val="005E722E"/>
    <w:rsid w:val="005F0661"/>
    <w:rsid w:val="0060086B"/>
    <w:rsid w:val="00605852"/>
    <w:rsid w:val="006117AF"/>
    <w:rsid w:val="00611FDB"/>
    <w:rsid w:val="00612B9A"/>
    <w:rsid w:val="00622263"/>
    <w:rsid w:val="006261E2"/>
    <w:rsid w:val="00630530"/>
    <w:rsid w:val="00632216"/>
    <w:rsid w:val="00633AC8"/>
    <w:rsid w:val="00633BB2"/>
    <w:rsid w:val="00641265"/>
    <w:rsid w:val="00643086"/>
    <w:rsid w:val="006446E5"/>
    <w:rsid w:val="0065013C"/>
    <w:rsid w:val="0065128B"/>
    <w:rsid w:val="00652F42"/>
    <w:rsid w:val="006531AF"/>
    <w:rsid w:val="00656B5A"/>
    <w:rsid w:val="00662476"/>
    <w:rsid w:val="0066634A"/>
    <w:rsid w:val="00666450"/>
    <w:rsid w:val="0068251C"/>
    <w:rsid w:val="00684F22"/>
    <w:rsid w:val="00687470"/>
    <w:rsid w:val="00691C5B"/>
    <w:rsid w:val="006950FF"/>
    <w:rsid w:val="006A0B7D"/>
    <w:rsid w:val="006A0C9B"/>
    <w:rsid w:val="006A1561"/>
    <w:rsid w:val="006A18E6"/>
    <w:rsid w:val="006A2DBF"/>
    <w:rsid w:val="006B017A"/>
    <w:rsid w:val="006B120F"/>
    <w:rsid w:val="006B25EF"/>
    <w:rsid w:val="006B3259"/>
    <w:rsid w:val="006B3974"/>
    <w:rsid w:val="006B6E5B"/>
    <w:rsid w:val="006C2A92"/>
    <w:rsid w:val="006C778C"/>
    <w:rsid w:val="006D0EA6"/>
    <w:rsid w:val="006E0C45"/>
    <w:rsid w:val="006E135E"/>
    <w:rsid w:val="006E565E"/>
    <w:rsid w:val="006F1D26"/>
    <w:rsid w:val="006F57E6"/>
    <w:rsid w:val="0070173F"/>
    <w:rsid w:val="007067BD"/>
    <w:rsid w:val="00706BDB"/>
    <w:rsid w:val="0071084C"/>
    <w:rsid w:val="00711FB9"/>
    <w:rsid w:val="007123E9"/>
    <w:rsid w:val="00714FFC"/>
    <w:rsid w:val="00715A5F"/>
    <w:rsid w:val="00720208"/>
    <w:rsid w:val="00723F8F"/>
    <w:rsid w:val="007361A7"/>
    <w:rsid w:val="00737126"/>
    <w:rsid w:val="007441AA"/>
    <w:rsid w:val="00746C29"/>
    <w:rsid w:val="00750F09"/>
    <w:rsid w:val="007520FF"/>
    <w:rsid w:val="00754E4E"/>
    <w:rsid w:val="00757031"/>
    <w:rsid w:val="00760713"/>
    <w:rsid w:val="007612D3"/>
    <w:rsid w:val="00764242"/>
    <w:rsid w:val="00764536"/>
    <w:rsid w:val="007647A2"/>
    <w:rsid w:val="00770E7D"/>
    <w:rsid w:val="007717CA"/>
    <w:rsid w:val="00776B00"/>
    <w:rsid w:val="00783ECC"/>
    <w:rsid w:val="00786C62"/>
    <w:rsid w:val="00787E8B"/>
    <w:rsid w:val="007949B7"/>
    <w:rsid w:val="007B0FEE"/>
    <w:rsid w:val="007B2F83"/>
    <w:rsid w:val="007B49F7"/>
    <w:rsid w:val="007C1442"/>
    <w:rsid w:val="007C315A"/>
    <w:rsid w:val="007C51C5"/>
    <w:rsid w:val="007D443E"/>
    <w:rsid w:val="007D4D1D"/>
    <w:rsid w:val="007F27C7"/>
    <w:rsid w:val="007F2B3F"/>
    <w:rsid w:val="007F32E2"/>
    <w:rsid w:val="007F46DA"/>
    <w:rsid w:val="007F7181"/>
    <w:rsid w:val="007F7A99"/>
    <w:rsid w:val="008029B2"/>
    <w:rsid w:val="00810B17"/>
    <w:rsid w:val="00812B0E"/>
    <w:rsid w:val="00815B67"/>
    <w:rsid w:val="00816635"/>
    <w:rsid w:val="00821804"/>
    <w:rsid w:val="00821837"/>
    <w:rsid w:val="008329BE"/>
    <w:rsid w:val="008369F7"/>
    <w:rsid w:val="008404F5"/>
    <w:rsid w:val="00841F1F"/>
    <w:rsid w:val="008432D2"/>
    <w:rsid w:val="00850254"/>
    <w:rsid w:val="00856431"/>
    <w:rsid w:val="0086647C"/>
    <w:rsid w:val="0087225A"/>
    <w:rsid w:val="00873987"/>
    <w:rsid w:val="0087483E"/>
    <w:rsid w:val="00877EB5"/>
    <w:rsid w:val="00882357"/>
    <w:rsid w:val="00891BFD"/>
    <w:rsid w:val="00891EF7"/>
    <w:rsid w:val="0089221B"/>
    <w:rsid w:val="00892D21"/>
    <w:rsid w:val="008947DA"/>
    <w:rsid w:val="008947E1"/>
    <w:rsid w:val="00897182"/>
    <w:rsid w:val="008A1915"/>
    <w:rsid w:val="008A216E"/>
    <w:rsid w:val="008A5C61"/>
    <w:rsid w:val="008A72FB"/>
    <w:rsid w:val="008B30E5"/>
    <w:rsid w:val="008B5CE0"/>
    <w:rsid w:val="008B6FC9"/>
    <w:rsid w:val="008C063A"/>
    <w:rsid w:val="008C3AF3"/>
    <w:rsid w:val="008C44C1"/>
    <w:rsid w:val="008C7D63"/>
    <w:rsid w:val="008D1D2E"/>
    <w:rsid w:val="008D33FD"/>
    <w:rsid w:val="008D36A1"/>
    <w:rsid w:val="008D37DE"/>
    <w:rsid w:val="008D43A0"/>
    <w:rsid w:val="008D4FA1"/>
    <w:rsid w:val="008D64FB"/>
    <w:rsid w:val="008E148E"/>
    <w:rsid w:val="008E2C5B"/>
    <w:rsid w:val="008E3693"/>
    <w:rsid w:val="008E6E48"/>
    <w:rsid w:val="008E78AF"/>
    <w:rsid w:val="008F43CD"/>
    <w:rsid w:val="008F66C3"/>
    <w:rsid w:val="008F7F7C"/>
    <w:rsid w:val="00901161"/>
    <w:rsid w:val="009016AA"/>
    <w:rsid w:val="00901A39"/>
    <w:rsid w:val="00901DE5"/>
    <w:rsid w:val="00902990"/>
    <w:rsid w:val="009042F4"/>
    <w:rsid w:val="009051A8"/>
    <w:rsid w:val="00906F76"/>
    <w:rsid w:val="009109DE"/>
    <w:rsid w:val="009172FE"/>
    <w:rsid w:val="00920AC0"/>
    <w:rsid w:val="00923231"/>
    <w:rsid w:val="009272B9"/>
    <w:rsid w:val="009307ED"/>
    <w:rsid w:val="00930EC3"/>
    <w:rsid w:val="00937AC7"/>
    <w:rsid w:val="00941690"/>
    <w:rsid w:val="009434CB"/>
    <w:rsid w:val="009437C5"/>
    <w:rsid w:val="00947FA9"/>
    <w:rsid w:val="00951EBD"/>
    <w:rsid w:val="00952437"/>
    <w:rsid w:val="00952853"/>
    <w:rsid w:val="00957CE4"/>
    <w:rsid w:val="00961275"/>
    <w:rsid w:val="00962054"/>
    <w:rsid w:val="009646F9"/>
    <w:rsid w:val="00966EE1"/>
    <w:rsid w:val="009670A1"/>
    <w:rsid w:val="009674C2"/>
    <w:rsid w:val="00970830"/>
    <w:rsid w:val="00972BC7"/>
    <w:rsid w:val="00975882"/>
    <w:rsid w:val="00981D29"/>
    <w:rsid w:val="00981E12"/>
    <w:rsid w:val="00986A10"/>
    <w:rsid w:val="00991822"/>
    <w:rsid w:val="009929E4"/>
    <w:rsid w:val="00993C22"/>
    <w:rsid w:val="009977D2"/>
    <w:rsid w:val="009A372B"/>
    <w:rsid w:val="009A385E"/>
    <w:rsid w:val="009A62C4"/>
    <w:rsid w:val="009B49CD"/>
    <w:rsid w:val="009B4A6A"/>
    <w:rsid w:val="009B722D"/>
    <w:rsid w:val="009B79E6"/>
    <w:rsid w:val="009C3C23"/>
    <w:rsid w:val="009C6562"/>
    <w:rsid w:val="009C67C2"/>
    <w:rsid w:val="009D01D9"/>
    <w:rsid w:val="009D454C"/>
    <w:rsid w:val="009E38C9"/>
    <w:rsid w:val="009E56D6"/>
    <w:rsid w:val="009F3DEE"/>
    <w:rsid w:val="009F48D3"/>
    <w:rsid w:val="009F6B40"/>
    <w:rsid w:val="00A03160"/>
    <w:rsid w:val="00A03A19"/>
    <w:rsid w:val="00A058D4"/>
    <w:rsid w:val="00A068A8"/>
    <w:rsid w:val="00A12C6B"/>
    <w:rsid w:val="00A14C30"/>
    <w:rsid w:val="00A177B4"/>
    <w:rsid w:val="00A17C6F"/>
    <w:rsid w:val="00A26983"/>
    <w:rsid w:val="00A35251"/>
    <w:rsid w:val="00A36D57"/>
    <w:rsid w:val="00A37046"/>
    <w:rsid w:val="00A40C86"/>
    <w:rsid w:val="00A4101E"/>
    <w:rsid w:val="00A41175"/>
    <w:rsid w:val="00A4394A"/>
    <w:rsid w:val="00A43DA3"/>
    <w:rsid w:val="00A44ED6"/>
    <w:rsid w:val="00A45130"/>
    <w:rsid w:val="00A45C87"/>
    <w:rsid w:val="00A45E81"/>
    <w:rsid w:val="00A46B58"/>
    <w:rsid w:val="00A622F8"/>
    <w:rsid w:val="00A6304D"/>
    <w:rsid w:val="00A63B20"/>
    <w:rsid w:val="00A679B4"/>
    <w:rsid w:val="00A76D11"/>
    <w:rsid w:val="00A775A3"/>
    <w:rsid w:val="00A8795C"/>
    <w:rsid w:val="00A90F35"/>
    <w:rsid w:val="00A928CA"/>
    <w:rsid w:val="00A93318"/>
    <w:rsid w:val="00A9537B"/>
    <w:rsid w:val="00A97EAF"/>
    <w:rsid w:val="00AA3702"/>
    <w:rsid w:val="00AA5AB9"/>
    <w:rsid w:val="00AA661F"/>
    <w:rsid w:val="00AB098E"/>
    <w:rsid w:val="00AB110E"/>
    <w:rsid w:val="00AB5EBB"/>
    <w:rsid w:val="00AC1CD5"/>
    <w:rsid w:val="00AC72FD"/>
    <w:rsid w:val="00AC75DF"/>
    <w:rsid w:val="00AD1228"/>
    <w:rsid w:val="00AD1886"/>
    <w:rsid w:val="00AD2AE8"/>
    <w:rsid w:val="00AD4C52"/>
    <w:rsid w:val="00AD7368"/>
    <w:rsid w:val="00AE0119"/>
    <w:rsid w:val="00AE36F5"/>
    <w:rsid w:val="00AE4CE5"/>
    <w:rsid w:val="00AE4E3E"/>
    <w:rsid w:val="00AE6030"/>
    <w:rsid w:val="00AE6D77"/>
    <w:rsid w:val="00AF2BFB"/>
    <w:rsid w:val="00AF76C4"/>
    <w:rsid w:val="00AF7CAE"/>
    <w:rsid w:val="00B02AB8"/>
    <w:rsid w:val="00B03125"/>
    <w:rsid w:val="00B0601B"/>
    <w:rsid w:val="00B0636B"/>
    <w:rsid w:val="00B13C95"/>
    <w:rsid w:val="00B14CF7"/>
    <w:rsid w:val="00B239E7"/>
    <w:rsid w:val="00B34757"/>
    <w:rsid w:val="00B34D14"/>
    <w:rsid w:val="00B36EF3"/>
    <w:rsid w:val="00B37782"/>
    <w:rsid w:val="00B47E4D"/>
    <w:rsid w:val="00B533AA"/>
    <w:rsid w:val="00B5430E"/>
    <w:rsid w:val="00B60E0C"/>
    <w:rsid w:val="00B6131B"/>
    <w:rsid w:val="00B70882"/>
    <w:rsid w:val="00B7272F"/>
    <w:rsid w:val="00B73EE7"/>
    <w:rsid w:val="00B7425D"/>
    <w:rsid w:val="00B76FF4"/>
    <w:rsid w:val="00B80055"/>
    <w:rsid w:val="00B8073B"/>
    <w:rsid w:val="00B92AC5"/>
    <w:rsid w:val="00B93909"/>
    <w:rsid w:val="00B9405E"/>
    <w:rsid w:val="00BA4034"/>
    <w:rsid w:val="00BA4CC2"/>
    <w:rsid w:val="00BA51C1"/>
    <w:rsid w:val="00BB1D79"/>
    <w:rsid w:val="00BB67DB"/>
    <w:rsid w:val="00BC04A3"/>
    <w:rsid w:val="00BC09D9"/>
    <w:rsid w:val="00BC1DEC"/>
    <w:rsid w:val="00BC2410"/>
    <w:rsid w:val="00BC2675"/>
    <w:rsid w:val="00BC407B"/>
    <w:rsid w:val="00BC6478"/>
    <w:rsid w:val="00BC6657"/>
    <w:rsid w:val="00BC6CF9"/>
    <w:rsid w:val="00BD4FAB"/>
    <w:rsid w:val="00BD7139"/>
    <w:rsid w:val="00BE1AD5"/>
    <w:rsid w:val="00BE70C5"/>
    <w:rsid w:val="00BF672B"/>
    <w:rsid w:val="00C05768"/>
    <w:rsid w:val="00C069A7"/>
    <w:rsid w:val="00C12967"/>
    <w:rsid w:val="00C13A0D"/>
    <w:rsid w:val="00C1459E"/>
    <w:rsid w:val="00C1694D"/>
    <w:rsid w:val="00C1767D"/>
    <w:rsid w:val="00C2215A"/>
    <w:rsid w:val="00C23B0B"/>
    <w:rsid w:val="00C334AF"/>
    <w:rsid w:val="00C40D5A"/>
    <w:rsid w:val="00C429F8"/>
    <w:rsid w:val="00C454B2"/>
    <w:rsid w:val="00C555B0"/>
    <w:rsid w:val="00C61706"/>
    <w:rsid w:val="00C629B1"/>
    <w:rsid w:val="00C62AA9"/>
    <w:rsid w:val="00C6356C"/>
    <w:rsid w:val="00C63817"/>
    <w:rsid w:val="00C63FB0"/>
    <w:rsid w:val="00C64155"/>
    <w:rsid w:val="00C6553E"/>
    <w:rsid w:val="00C65641"/>
    <w:rsid w:val="00C656FB"/>
    <w:rsid w:val="00C65D5E"/>
    <w:rsid w:val="00C72109"/>
    <w:rsid w:val="00C77051"/>
    <w:rsid w:val="00C81934"/>
    <w:rsid w:val="00C81BF4"/>
    <w:rsid w:val="00C83D19"/>
    <w:rsid w:val="00C9020F"/>
    <w:rsid w:val="00C9238E"/>
    <w:rsid w:val="00C95568"/>
    <w:rsid w:val="00CA2088"/>
    <w:rsid w:val="00CB60DA"/>
    <w:rsid w:val="00CC1CCC"/>
    <w:rsid w:val="00CC1F00"/>
    <w:rsid w:val="00CC2120"/>
    <w:rsid w:val="00CC33C5"/>
    <w:rsid w:val="00CC3508"/>
    <w:rsid w:val="00CC68D7"/>
    <w:rsid w:val="00CC777D"/>
    <w:rsid w:val="00CD1DE8"/>
    <w:rsid w:val="00CD3F8C"/>
    <w:rsid w:val="00CD4B96"/>
    <w:rsid w:val="00CD5BB3"/>
    <w:rsid w:val="00CE1914"/>
    <w:rsid w:val="00CE5456"/>
    <w:rsid w:val="00CE5F14"/>
    <w:rsid w:val="00CE615B"/>
    <w:rsid w:val="00CE71DE"/>
    <w:rsid w:val="00CF3DC4"/>
    <w:rsid w:val="00D0294C"/>
    <w:rsid w:val="00D037DE"/>
    <w:rsid w:val="00D05509"/>
    <w:rsid w:val="00D10DBA"/>
    <w:rsid w:val="00D12181"/>
    <w:rsid w:val="00D128D8"/>
    <w:rsid w:val="00D13A08"/>
    <w:rsid w:val="00D152E0"/>
    <w:rsid w:val="00D152F9"/>
    <w:rsid w:val="00D164AA"/>
    <w:rsid w:val="00D17536"/>
    <w:rsid w:val="00D17F28"/>
    <w:rsid w:val="00D21EC1"/>
    <w:rsid w:val="00D23DA8"/>
    <w:rsid w:val="00D25347"/>
    <w:rsid w:val="00D25EE9"/>
    <w:rsid w:val="00D27BF8"/>
    <w:rsid w:val="00D315D2"/>
    <w:rsid w:val="00D34DEC"/>
    <w:rsid w:val="00D36543"/>
    <w:rsid w:val="00D3753D"/>
    <w:rsid w:val="00D411E5"/>
    <w:rsid w:val="00D42133"/>
    <w:rsid w:val="00D56507"/>
    <w:rsid w:val="00D63420"/>
    <w:rsid w:val="00D66E00"/>
    <w:rsid w:val="00D713F2"/>
    <w:rsid w:val="00D71501"/>
    <w:rsid w:val="00D8332E"/>
    <w:rsid w:val="00D834D8"/>
    <w:rsid w:val="00D84BBE"/>
    <w:rsid w:val="00D84FD9"/>
    <w:rsid w:val="00D8766A"/>
    <w:rsid w:val="00D93C16"/>
    <w:rsid w:val="00D971A0"/>
    <w:rsid w:val="00DA2200"/>
    <w:rsid w:val="00DA28F3"/>
    <w:rsid w:val="00DA5592"/>
    <w:rsid w:val="00DA579E"/>
    <w:rsid w:val="00DB0D6B"/>
    <w:rsid w:val="00DB18C6"/>
    <w:rsid w:val="00DB247B"/>
    <w:rsid w:val="00DB464A"/>
    <w:rsid w:val="00DB7CB3"/>
    <w:rsid w:val="00DC153E"/>
    <w:rsid w:val="00DC4CB6"/>
    <w:rsid w:val="00DC5086"/>
    <w:rsid w:val="00DC6F77"/>
    <w:rsid w:val="00DC7431"/>
    <w:rsid w:val="00DD5100"/>
    <w:rsid w:val="00DD52A6"/>
    <w:rsid w:val="00DD55DB"/>
    <w:rsid w:val="00DE1241"/>
    <w:rsid w:val="00DE14C9"/>
    <w:rsid w:val="00DE2CFC"/>
    <w:rsid w:val="00DE371B"/>
    <w:rsid w:val="00DF084D"/>
    <w:rsid w:val="00DF110F"/>
    <w:rsid w:val="00DF504B"/>
    <w:rsid w:val="00E00AEC"/>
    <w:rsid w:val="00E030C0"/>
    <w:rsid w:val="00E03B8F"/>
    <w:rsid w:val="00E13028"/>
    <w:rsid w:val="00E23024"/>
    <w:rsid w:val="00E30DAB"/>
    <w:rsid w:val="00E374A6"/>
    <w:rsid w:val="00E4103D"/>
    <w:rsid w:val="00E42F30"/>
    <w:rsid w:val="00E43CA0"/>
    <w:rsid w:val="00E517A8"/>
    <w:rsid w:val="00E54E4F"/>
    <w:rsid w:val="00E5545B"/>
    <w:rsid w:val="00E56A44"/>
    <w:rsid w:val="00E614F7"/>
    <w:rsid w:val="00E63D45"/>
    <w:rsid w:val="00E650A1"/>
    <w:rsid w:val="00E719B0"/>
    <w:rsid w:val="00E720EC"/>
    <w:rsid w:val="00E73D29"/>
    <w:rsid w:val="00E74CC4"/>
    <w:rsid w:val="00E7526D"/>
    <w:rsid w:val="00E75B7C"/>
    <w:rsid w:val="00E77C07"/>
    <w:rsid w:val="00E858B6"/>
    <w:rsid w:val="00E85B13"/>
    <w:rsid w:val="00E87FF0"/>
    <w:rsid w:val="00E90ED7"/>
    <w:rsid w:val="00E92DD1"/>
    <w:rsid w:val="00E95EF7"/>
    <w:rsid w:val="00E97DC4"/>
    <w:rsid w:val="00EA2F7B"/>
    <w:rsid w:val="00EA6706"/>
    <w:rsid w:val="00EB2D7E"/>
    <w:rsid w:val="00EB6BCF"/>
    <w:rsid w:val="00EC1734"/>
    <w:rsid w:val="00EC57CB"/>
    <w:rsid w:val="00EC7CCD"/>
    <w:rsid w:val="00ED1C23"/>
    <w:rsid w:val="00ED4BBD"/>
    <w:rsid w:val="00EE140A"/>
    <w:rsid w:val="00EE3774"/>
    <w:rsid w:val="00EE713C"/>
    <w:rsid w:val="00EF058D"/>
    <w:rsid w:val="00EF0625"/>
    <w:rsid w:val="00EF0ADF"/>
    <w:rsid w:val="00EF3A81"/>
    <w:rsid w:val="00EF4302"/>
    <w:rsid w:val="00EF4663"/>
    <w:rsid w:val="00F02B9B"/>
    <w:rsid w:val="00F079DD"/>
    <w:rsid w:val="00F10958"/>
    <w:rsid w:val="00F176BA"/>
    <w:rsid w:val="00F21498"/>
    <w:rsid w:val="00F255C3"/>
    <w:rsid w:val="00F35011"/>
    <w:rsid w:val="00F35223"/>
    <w:rsid w:val="00F36A40"/>
    <w:rsid w:val="00F37C88"/>
    <w:rsid w:val="00F515E6"/>
    <w:rsid w:val="00F518EA"/>
    <w:rsid w:val="00F568A6"/>
    <w:rsid w:val="00F57A39"/>
    <w:rsid w:val="00F6194C"/>
    <w:rsid w:val="00F81368"/>
    <w:rsid w:val="00F84E27"/>
    <w:rsid w:val="00F91D8A"/>
    <w:rsid w:val="00F9647E"/>
    <w:rsid w:val="00F9671E"/>
    <w:rsid w:val="00FA24C7"/>
    <w:rsid w:val="00FA5B40"/>
    <w:rsid w:val="00FA6613"/>
    <w:rsid w:val="00FA75F4"/>
    <w:rsid w:val="00FB3572"/>
    <w:rsid w:val="00FB4753"/>
    <w:rsid w:val="00FB4F56"/>
    <w:rsid w:val="00FC023E"/>
    <w:rsid w:val="00FC128C"/>
    <w:rsid w:val="00FD083B"/>
    <w:rsid w:val="00FD0BD6"/>
    <w:rsid w:val="00FD0D67"/>
    <w:rsid w:val="00FD5CDD"/>
    <w:rsid w:val="00FE253A"/>
    <w:rsid w:val="00FE2968"/>
    <w:rsid w:val="00FE40D7"/>
    <w:rsid w:val="00FE60D3"/>
    <w:rsid w:val="00FE6732"/>
    <w:rsid w:val="00FE7929"/>
    <w:rsid w:val="00FF3D46"/>
    <w:rsid w:val="00FF541C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paragraph" w:styleId="a6">
    <w:name w:val="header"/>
    <w:basedOn w:val="a"/>
    <w:link w:val="a7"/>
    <w:uiPriority w:val="99"/>
    <w:rsid w:val="00D365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36543"/>
    <w:rPr>
      <w:rFonts w:eastAsia="Calibri"/>
      <w:sz w:val="24"/>
      <w:szCs w:val="24"/>
      <w:lang w:val="ru-RU" w:eastAsia="ru-RU"/>
    </w:rPr>
  </w:style>
  <w:style w:type="paragraph" w:styleId="a8">
    <w:name w:val="footer"/>
    <w:basedOn w:val="a"/>
    <w:link w:val="a9"/>
    <w:rsid w:val="00D3654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D36543"/>
    <w:rPr>
      <w:rFonts w:eastAsia="Calibri"/>
      <w:sz w:val="24"/>
      <w:szCs w:val="24"/>
      <w:lang w:val="ru-RU" w:eastAsia="ru-RU"/>
    </w:rPr>
  </w:style>
  <w:style w:type="paragraph" w:styleId="aa">
    <w:name w:val="List Paragraph"/>
    <w:basedOn w:val="a"/>
    <w:uiPriority w:val="34"/>
    <w:qFormat/>
    <w:rsid w:val="00C334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paragraph" w:styleId="a6">
    <w:name w:val="header"/>
    <w:basedOn w:val="a"/>
    <w:link w:val="a7"/>
    <w:uiPriority w:val="99"/>
    <w:rsid w:val="00D365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36543"/>
    <w:rPr>
      <w:rFonts w:eastAsia="Calibri"/>
      <w:sz w:val="24"/>
      <w:szCs w:val="24"/>
      <w:lang w:val="ru-RU" w:eastAsia="ru-RU"/>
    </w:rPr>
  </w:style>
  <w:style w:type="paragraph" w:styleId="a8">
    <w:name w:val="footer"/>
    <w:basedOn w:val="a"/>
    <w:link w:val="a9"/>
    <w:rsid w:val="00D3654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D36543"/>
    <w:rPr>
      <w:rFonts w:eastAsia="Calibri"/>
      <w:sz w:val="24"/>
      <w:szCs w:val="24"/>
      <w:lang w:val="ru-RU" w:eastAsia="ru-RU"/>
    </w:rPr>
  </w:style>
  <w:style w:type="paragraph" w:styleId="aa">
    <w:name w:val="List Paragraph"/>
    <w:basedOn w:val="a"/>
    <w:uiPriority w:val="34"/>
    <w:qFormat/>
    <w:rsid w:val="00C334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D1B8E7-9A16-4F7A-952D-D78B2D21B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2</Pages>
  <Words>256</Words>
  <Characters>1879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UCL</Company>
  <LinksUpToDate>false</LinksUpToDate>
  <CharactersWithSpaces>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admin_</cp:lastModifiedBy>
  <cp:revision>55</cp:revision>
  <cp:lastPrinted>2025-08-20T08:40:00Z</cp:lastPrinted>
  <dcterms:created xsi:type="dcterms:W3CDTF">2023-02-24T12:33:00Z</dcterms:created>
  <dcterms:modified xsi:type="dcterms:W3CDTF">2025-08-20T08:41:00Z</dcterms:modified>
</cp:coreProperties>
</file>